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39C65" w14:textId="77777777" w:rsidR="00614B30" w:rsidRDefault="00E65B45">
      <w:pPr>
        <w:rPr>
          <w:b/>
        </w:rPr>
      </w:pPr>
      <w:r>
        <w:t xml:space="preserve">You have found the following texts for an essay with the title </w:t>
      </w:r>
      <w:r w:rsidRPr="00E65B45">
        <w:rPr>
          <w:b/>
        </w:rPr>
        <w:t>“Discuss differences in gender roles in different cultures”</w:t>
      </w:r>
    </w:p>
    <w:p w14:paraId="6B63C0A8" w14:textId="77777777" w:rsidR="00693998" w:rsidRDefault="00693998">
      <w:pPr>
        <w:rPr>
          <w:b/>
        </w:rPr>
      </w:pPr>
    </w:p>
    <w:p w14:paraId="6CE2D16F" w14:textId="77777777" w:rsidR="00693998" w:rsidRDefault="00693998" w:rsidP="00693998">
      <w:pPr>
        <w:pStyle w:val="ListParagraph"/>
        <w:numPr>
          <w:ilvl w:val="0"/>
          <w:numId w:val="1"/>
        </w:numPr>
      </w:pPr>
      <w:r>
        <w:t xml:space="preserve">Skim both texts to identify the main points relevant to the essay title </w:t>
      </w:r>
    </w:p>
    <w:p w14:paraId="54897873" w14:textId="77777777" w:rsidR="00693998" w:rsidRDefault="00693998" w:rsidP="00693998">
      <w:pPr>
        <w:pStyle w:val="ListParagraph"/>
        <w:numPr>
          <w:ilvl w:val="0"/>
          <w:numId w:val="1"/>
        </w:numPr>
      </w:pPr>
      <w:r>
        <w:t>Make brief notes so that you can report back to your partner what you have read</w:t>
      </w:r>
      <w:r>
        <w:rPr>
          <w:noProof/>
        </w:rPr>
        <w:drawing>
          <wp:inline distT="0" distB="0" distL="0" distR="0" wp14:anchorId="2B3E96B7" wp14:editId="1B28ABA2">
            <wp:extent cx="6037882" cy="7620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77" cy="76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A79F" w14:textId="77777777" w:rsidR="00693998" w:rsidRDefault="00693998" w:rsidP="00693998">
      <w:r>
        <w:rPr>
          <w:noProof/>
        </w:rPr>
        <w:lastRenderedPageBreak/>
        <w:drawing>
          <wp:inline distT="0" distB="0" distL="0" distR="0" wp14:anchorId="024D2A14" wp14:editId="6553F048">
            <wp:extent cx="6493179" cy="7543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84" cy="75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626A" w14:textId="77777777" w:rsidR="00693998" w:rsidRDefault="00693998">
      <w:pPr>
        <w:rPr>
          <w:b/>
        </w:rPr>
      </w:pPr>
      <w:r>
        <w:rPr>
          <w:b/>
        </w:rPr>
        <w:br w:type="page"/>
      </w:r>
    </w:p>
    <w:p w14:paraId="0BB96CAE" w14:textId="77777777" w:rsidR="00693998" w:rsidRDefault="00693998" w:rsidP="00693998">
      <w:pPr>
        <w:rPr>
          <w:b/>
        </w:rPr>
      </w:pPr>
      <w:r>
        <w:rPr>
          <w:b/>
        </w:rPr>
        <w:t xml:space="preserve">Scan the texts and identify 1the text and section where you can find the following examples. Summarize the information you find in a brief note. </w:t>
      </w:r>
    </w:p>
    <w:p w14:paraId="638AFF77" w14:textId="77777777" w:rsidR="00693998" w:rsidRDefault="00693998" w:rsidP="00693998">
      <w:pPr>
        <w:rPr>
          <w:b/>
        </w:rPr>
      </w:pPr>
    </w:p>
    <w:p w14:paraId="6677512B" w14:textId="77777777" w:rsidR="00693998" w:rsidRDefault="00693998" w:rsidP="00693998">
      <w:r>
        <w:t xml:space="preserve">1. A society where gender role differences are relatively limited </w:t>
      </w:r>
    </w:p>
    <w:p w14:paraId="0A71CFC4" w14:textId="77777777" w:rsidR="00693998" w:rsidRDefault="00693998" w:rsidP="00693998"/>
    <w:p w14:paraId="4B3C5051" w14:textId="77777777" w:rsidR="00693998" w:rsidRDefault="00693998" w:rsidP="00693998">
      <w:pPr>
        <w:rPr>
          <w:rFonts w:ascii="Chalkduster" w:hAnsi="Chalkduster"/>
          <w:b/>
          <w:color w:val="FF0000"/>
        </w:rPr>
      </w:pPr>
      <w:r>
        <w:rPr>
          <w:rFonts w:ascii="Chalkduster" w:hAnsi="Chalkduster"/>
          <w:b/>
          <w:color w:val="FF0000"/>
        </w:rPr>
        <w:t xml:space="preserve">text 1, section 1- Tahiti: few differences in expected behavior men vs women. </w:t>
      </w:r>
    </w:p>
    <w:p w14:paraId="63E22384" w14:textId="77777777" w:rsidR="00693998" w:rsidRDefault="00693998" w:rsidP="00693998">
      <w:pPr>
        <w:rPr>
          <w:b/>
        </w:rPr>
      </w:pPr>
    </w:p>
    <w:p w14:paraId="757974F6" w14:textId="77777777" w:rsidR="00693998" w:rsidRDefault="00693998" w:rsidP="00693998">
      <w:r>
        <w:t xml:space="preserve">2.Gender-related characteristics found to be similar across societies </w:t>
      </w:r>
    </w:p>
    <w:p w14:paraId="4F8904CA" w14:textId="77777777" w:rsidR="00693998" w:rsidRDefault="00693998" w:rsidP="00693998"/>
    <w:p w14:paraId="5689AA4C" w14:textId="77777777" w:rsidR="00693998" w:rsidRDefault="00693998" w:rsidP="00693998"/>
    <w:p w14:paraId="7A571B8B" w14:textId="77777777" w:rsidR="00693998" w:rsidRDefault="00693998" w:rsidP="00693998">
      <w:r>
        <w:t xml:space="preserve">3. The effects of physical differences on gender roles. </w:t>
      </w:r>
    </w:p>
    <w:p w14:paraId="7AC89FF3" w14:textId="77777777" w:rsidR="00693998" w:rsidRDefault="00693998" w:rsidP="00693998"/>
    <w:p w14:paraId="7DAD223D" w14:textId="77777777" w:rsidR="00693998" w:rsidRDefault="00693998" w:rsidP="00693998"/>
    <w:p w14:paraId="76076CD4" w14:textId="77777777" w:rsidR="00693998" w:rsidRDefault="00693998" w:rsidP="00693998">
      <w:r>
        <w:t xml:space="preserve">4. How boys and girls play differently in same-sex groups. </w:t>
      </w:r>
    </w:p>
    <w:p w14:paraId="15E6E5CC" w14:textId="77777777" w:rsidR="00693998" w:rsidRDefault="00693998" w:rsidP="00693998"/>
    <w:p w14:paraId="560A826C" w14:textId="77777777" w:rsidR="00693998" w:rsidRDefault="00693998" w:rsidP="00693998"/>
    <w:p w14:paraId="6C3A55BA" w14:textId="77777777" w:rsidR="00693998" w:rsidRDefault="00693998" w:rsidP="00693998">
      <w:r>
        <w:t>5. A society where men take responsibility for their ageing parents</w:t>
      </w:r>
    </w:p>
    <w:p w14:paraId="14F7C160" w14:textId="77777777" w:rsidR="00693998" w:rsidRDefault="00693998" w:rsidP="00693998"/>
    <w:p w14:paraId="7FC23CA3" w14:textId="77777777" w:rsidR="00693998" w:rsidRDefault="00693998" w:rsidP="00693998"/>
    <w:p w14:paraId="599D4554" w14:textId="77777777" w:rsidR="00693998" w:rsidRDefault="00693998" w:rsidP="00693998">
      <w:r>
        <w:t xml:space="preserve">6. A society where traditionally a woman becomes part of the husband’s family when she marries. </w:t>
      </w:r>
    </w:p>
    <w:p w14:paraId="01799B22" w14:textId="77777777" w:rsidR="00693998" w:rsidRDefault="00693998" w:rsidP="00693998"/>
    <w:p w14:paraId="3141253E" w14:textId="77777777" w:rsidR="00693998" w:rsidRDefault="00693998" w:rsidP="00693998"/>
    <w:p w14:paraId="055459F5" w14:textId="655F483D" w:rsidR="006014D9" w:rsidRDefault="006014D9" w:rsidP="00693998">
      <w:r>
        <w:t>7. A society where female teenagers’ contacts with people outside the family are carefully controlled</w:t>
      </w:r>
    </w:p>
    <w:p w14:paraId="06A43A5A" w14:textId="77777777" w:rsidR="006014D9" w:rsidRDefault="006014D9" w:rsidP="00693998"/>
    <w:p w14:paraId="1363392F" w14:textId="77777777" w:rsidR="006014D9" w:rsidRDefault="006014D9" w:rsidP="00693998"/>
    <w:p w14:paraId="60957E90" w14:textId="4B1D2D82" w:rsidR="006014D9" w:rsidRDefault="006014D9" w:rsidP="00693998">
      <w:r>
        <w:t xml:space="preserve">8. A society where gender roles traditionally are clearly differentiated. </w:t>
      </w:r>
    </w:p>
    <w:p w14:paraId="622546E2" w14:textId="77777777" w:rsidR="006014D9" w:rsidRDefault="006014D9" w:rsidP="00693998"/>
    <w:p w14:paraId="3967B329" w14:textId="77777777" w:rsidR="006014D9" w:rsidRDefault="006014D9" w:rsidP="00693998"/>
    <w:p w14:paraId="5A510B0D" w14:textId="197937B9" w:rsidR="006014D9" w:rsidRDefault="006014D9" w:rsidP="00693998">
      <w:r>
        <w:t xml:space="preserve">9. A society where wives have a more important role than their husbands in holding the family together. </w:t>
      </w:r>
    </w:p>
    <w:p w14:paraId="7221E5C9" w14:textId="77777777" w:rsidR="006014D9" w:rsidRDefault="006014D9" w:rsidP="00693998"/>
    <w:p w14:paraId="5A5B76AB" w14:textId="77777777" w:rsidR="006014D9" w:rsidRDefault="006014D9" w:rsidP="00693998"/>
    <w:p w14:paraId="01E45C63" w14:textId="30B8E269" w:rsidR="006014D9" w:rsidRPr="00693998" w:rsidRDefault="006014D9" w:rsidP="00693998">
      <w:r>
        <w:t xml:space="preserve">10. A society where women traditionally have gone to work. </w:t>
      </w:r>
      <w:bookmarkStart w:id="0" w:name="_GoBack"/>
      <w:bookmarkEnd w:id="0"/>
    </w:p>
    <w:sectPr w:rsidR="006014D9" w:rsidRPr="00693998" w:rsidSect="00614B30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E8A1E" w14:textId="77777777" w:rsidR="00E65B45" w:rsidRDefault="00E65B45" w:rsidP="00E65B45">
      <w:r>
        <w:separator/>
      </w:r>
    </w:p>
  </w:endnote>
  <w:endnote w:type="continuationSeparator" w:id="0">
    <w:p w14:paraId="5BA44CE4" w14:textId="77777777" w:rsidR="00E65B45" w:rsidRDefault="00E65B45" w:rsidP="00E6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5E664" w14:textId="77777777" w:rsidR="00E65B45" w:rsidRDefault="00E65B45" w:rsidP="00E65B45">
      <w:r>
        <w:separator/>
      </w:r>
    </w:p>
  </w:footnote>
  <w:footnote w:type="continuationSeparator" w:id="0">
    <w:p w14:paraId="07D3D79D" w14:textId="77777777" w:rsidR="00E65B45" w:rsidRDefault="00E65B45" w:rsidP="00E65B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62817" w14:textId="77777777" w:rsidR="00E65B45" w:rsidRDefault="00E65B45">
    <w:pPr>
      <w:pStyle w:val="Header"/>
    </w:pPr>
    <w:r>
      <w:t>Grade 11 ASP: Skimming and Scanning Texts</w:t>
    </w:r>
  </w:p>
  <w:p w14:paraId="4EFCF7EF" w14:textId="77777777" w:rsidR="00E65B45" w:rsidRDefault="00E65B45">
    <w:pPr>
      <w:pStyle w:val="Header"/>
    </w:pPr>
    <w:r>
      <w:t>English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E391C"/>
    <w:multiLevelType w:val="hybridMultilevel"/>
    <w:tmpl w:val="52DE60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45"/>
    <w:rsid w:val="006014D9"/>
    <w:rsid w:val="00614B30"/>
    <w:rsid w:val="00693998"/>
    <w:rsid w:val="00E6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0EF4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B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B45"/>
  </w:style>
  <w:style w:type="paragraph" w:styleId="Footer">
    <w:name w:val="footer"/>
    <w:basedOn w:val="Normal"/>
    <w:link w:val="FooterChar"/>
    <w:uiPriority w:val="99"/>
    <w:unhideWhenUsed/>
    <w:rsid w:val="00E65B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B45"/>
  </w:style>
  <w:style w:type="paragraph" w:styleId="ListParagraph">
    <w:name w:val="List Paragraph"/>
    <w:basedOn w:val="Normal"/>
    <w:uiPriority w:val="34"/>
    <w:qFormat/>
    <w:rsid w:val="006939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9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99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B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B45"/>
  </w:style>
  <w:style w:type="paragraph" w:styleId="Footer">
    <w:name w:val="footer"/>
    <w:basedOn w:val="Normal"/>
    <w:link w:val="FooterChar"/>
    <w:uiPriority w:val="99"/>
    <w:unhideWhenUsed/>
    <w:rsid w:val="00E65B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B45"/>
  </w:style>
  <w:style w:type="paragraph" w:styleId="ListParagraph">
    <w:name w:val="List Paragraph"/>
    <w:basedOn w:val="Normal"/>
    <w:uiPriority w:val="34"/>
    <w:qFormat/>
    <w:rsid w:val="006939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9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9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192</Words>
  <Characters>1096</Characters>
  <Application>Microsoft Macintosh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Elwell</dc:creator>
  <cp:keywords/>
  <dc:description/>
  <cp:lastModifiedBy>Philip Elwell</cp:lastModifiedBy>
  <cp:revision>3</cp:revision>
  <dcterms:created xsi:type="dcterms:W3CDTF">2014-08-31T10:37:00Z</dcterms:created>
  <dcterms:modified xsi:type="dcterms:W3CDTF">2014-08-31T16:23:00Z</dcterms:modified>
</cp:coreProperties>
</file>